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8560" w14:textId="77777777"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46565D2" wp14:editId="40FFE6E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B48061" w14:textId="77777777"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0CB4C04" w14:textId="6A6E7E5E" w:rsidR="00651CC9" w:rsidRDefault="00651CC9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14:paraId="2BF2DC6D" w14:textId="3BD18519" w:rsidR="006A11E0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42303415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14:paraId="29E2C5D2" w14:textId="49988DD5" w:rsidR="00651CC9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14:paraId="7BCBC767" w14:textId="1CCC360D" w:rsidR="00651CC9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651CC9" w:rsidRPr="00797A0E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14:paraId="61425D4C" w14:textId="02E0B230" w:rsidR="006A11E0" w:rsidRPr="00797A0E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53ADAA83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873333D" w14:textId="77777777"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0681883A" w14:textId="77777777"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253BD1D" w14:textId="458BC34B" w:rsidR="00651CC9" w:rsidRPr="00363A9A" w:rsidRDefault="006A11E0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3D68">
        <w:rPr>
          <w:sz w:val="28"/>
          <w:szCs w:val="28"/>
        </w:rPr>
        <w:t>1</w:t>
      </w:r>
      <w:r w:rsidR="00845981">
        <w:rPr>
          <w:sz w:val="28"/>
          <w:szCs w:val="28"/>
        </w:rPr>
        <w:t>7</w:t>
      </w:r>
      <w:r w:rsidR="00913D68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="00913D68">
        <w:rPr>
          <w:sz w:val="28"/>
          <w:szCs w:val="28"/>
        </w:rPr>
        <w:t xml:space="preserve">№ </w:t>
      </w:r>
      <w:r w:rsidR="00845981">
        <w:rPr>
          <w:sz w:val="28"/>
          <w:szCs w:val="28"/>
        </w:rPr>
        <w:t>10</w:t>
      </w:r>
      <w:r w:rsidR="001059DE" w:rsidRPr="00363A9A">
        <w:rPr>
          <w:sz w:val="28"/>
          <w:szCs w:val="28"/>
        </w:rPr>
        <w:t>-р</w:t>
      </w:r>
    </w:p>
    <w:p w14:paraId="518AC32C" w14:textId="77777777"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14:paraId="536E4D51" w14:textId="77777777"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49991090" w14:textId="3A5253B4" w:rsidR="00913D68" w:rsidRDefault="00C04397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97A0E">
        <w:rPr>
          <w:rFonts w:ascii="Times New Roman" w:hAnsi="Times New Roman"/>
          <w:b/>
          <w:sz w:val="28"/>
          <w:szCs w:val="28"/>
        </w:rPr>
        <w:t>О</w:t>
      </w:r>
      <w:r w:rsidR="00845981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 w:rsidR="007A0020" w:rsidRPr="00EE27E5">
        <w:rPr>
          <w:rFonts w:ascii="Times New Roman" w:hAnsi="Times New Roman"/>
          <w:b/>
          <w:sz w:val="28"/>
          <w:szCs w:val="28"/>
        </w:rPr>
        <w:t>ии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13D68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 на 202</w:t>
      </w:r>
      <w:r w:rsidR="006A11E0">
        <w:rPr>
          <w:rFonts w:ascii="Times New Roman" w:hAnsi="Times New Roman"/>
          <w:b/>
          <w:sz w:val="28"/>
          <w:szCs w:val="28"/>
        </w:rPr>
        <w:t>3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b/>
          <w:sz w:val="28"/>
          <w:szCs w:val="28"/>
        </w:rPr>
        <w:t xml:space="preserve">ый год и </w:t>
      </w:r>
    </w:p>
    <w:p w14:paraId="101D52FC" w14:textId="130964D8" w:rsidR="000F4756" w:rsidRPr="007A0020" w:rsidRDefault="00913D68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</w:t>
      </w:r>
      <w:r w:rsidR="006A11E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6A11E0">
        <w:rPr>
          <w:rFonts w:ascii="Times New Roman" w:hAnsi="Times New Roman"/>
          <w:b/>
          <w:sz w:val="28"/>
          <w:szCs w:val="28"/>
        </w:rPr>
        <w:t>5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50054BE3" w14:textId="77777777"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3D2219" w14:textId="7F97E29E" w:rsidR="003D5D15" w:rsidRPr="001A47E4" w:rsidRDefault="00845981" w:rsidP="00363A9A">
      <w:pPr>
        <w:spacing w:line="276" w:lineRule="auto"/>
        <w:jc w:val="both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 w14:anchorId="34492B6B"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14:paraId="76136E00" w14:textId="77777777"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 xml:space="preserve">, руководствуясь ст. 23, ст. 45 Устава </w:t>
      </w:r>
      <w:r w:rsidR="001458F6">
        <w:rPr>
          <w:sz w:val="28"/>
          <w:szCs w:val="28"/>
          <w:shd w:val="clear" w:color="auto" w:fill="FFFFFF"/>
        </w:rPr>
        <w:t xml:space="preserve">Сосновского </w:t>
      </w:r>
      <w:r w:rsidR="001A47E4">
        <w:rPr>
          <w:sz w:val="28"/>
          <w:szCs w:val="28"/>
          <w:shd w:val="clear" w:color="auto" w:fill="FFFFFF"/>
        </w:rPr>
        <w:t xml:space="preserve">сельского поселения </w:t>
      </w:r>
      <w:r w:rsidR="001458F6">
        <w:rPr>
          <w:sz w:val="28"/>
          <w:szCs w:val="28"/>
          <w:shd w:val="clear" w:color="auto" w:fill="FFFFFF"/>
        </w:rPr>
        <w:t>Усольского</w:t>
      </w:r>
      <w:r w:rsidR="001A47E4">
        <w:rPr>
          <w:sz w:val="28"/>
          <w:szCs w:val="28"/>
          <w:shd w:val="clear" w:color="auto" w:fill="FFFFFF"/>
        </w:rPr>
        <w:t xml:space="preserve"> муниципального </w:t>
      </w:r>
      <w:r w:rsidR="001458F6">
        <w:rPr>
          <w:sz w:val="28"/>
          <w:szCs w:val="28"/>
          <w:shd w:val="clear" w:color="auto" w:fill="FFFFFF"/>
        </w:rPr>
        <w:t>района Иркутской области</w:t>
      </w:r>
      <w:r w:rsidR="001A47E4">
        <w:rPr>
          <w:sz w:val="28"/>
          <w:szCs w:val="28"/>
          <w:shd w:val="clear" w:color="auto" w:fill="FFFFFF"/>
        </w:rPr>
        <w:t>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14:paraId="225202BC" w14:textId="19EB081E"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845981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</w:t>
      </w:r>
      <w:r w:rsidR="001458F6">
        <w:rPr>
          <w:rFonts w:ascii="Times New Roman" w:hAnsi="Times New Roman"/>
          <w:sz w:val="28"/>
          <w:szCs w:val="28"/>
        </w:rPr>
        <w:t>3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1458F6">
        <w:rPr>
          <w:rFonts w:ascii="Times New Roman" w:hAnsi="Times New Roman"/>
          <w:sz w:val="28"/>
          <w:szCs w:val="28"/>
        </w:rPr>
        <w:t>4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1458F6">
        <w:rPr>
          <w:rFonts w:ascii="Times New Roman" w:hAnsi="Times New Roman"/>
          <w:sz w:val="28"/>
          <w:szCs w:val="28"/>
        </w:rPr>
        <w:t>5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14:paraId="3F3F9E45" w14:textId="630211AD"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</w:t>
      </w:r>
      <w:r w:rsidR="001458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1458F6">
        <w:rPr>
          <w:rFonts w:ascii="Times New Roman" w:hAnsi="Times New Roman"/>
          <w:sz w:val="28"/>
          <w:szCs w:val="28"/>
        </w:rPr>
        <w:t>4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1458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14:paraId="06A78AD9" w14:textId="77777777"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14:paraId="648648C6" w14:textId="77777777"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EA2B8A3" w14:textId="77777777"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91FD7D" w14:textId="77777777"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B667B2" w14:textId="02551148"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</w:t>
      </w:r>
      <w:r w:rsidR="001458F6">
        <w:rPr>
          <w:sz w:val="28"/>
          <w:szCs w:val="28"/>
        </w:rPr>
        <w:t xml:space="preserve">Сосновского </w:t>
      </w:r>
      <w:r w:rsidRPr="00797A0E">
        <w:rPr>
          <w:sz w:val="28"/>
          <w:szCs w:val="28"/>
        </w:rPr>
        <w:t xml:space="preserve">сельского поселения </w:t>
      </w:r>
    </w:p>
    <w:p w14:paraId="230FC847" w14:textId="77777777" w:rsidR="001458F6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 xml:space="preserve">ьного </w:t>
      </w:r>
      <w:r>
        <w:rPr>
          <w:sz w:val="28"/>
          <w:szCs w:val="28"/>
        </w:rPr>
        <w:t>района</w:t>
      </w:r>
    </w:p>
    <w:p w14:paraId="0AB4F5DA" w14:textId="3C34BD4D" w:rsidR="006508D6" w:rsidRPr="008E05DD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3D5D15"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14:paraId="5B486C08" w14:textId="77777777"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58F6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A09AA"/>
    <w:rsid w:val="006A11E0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F3F8E"/>
    <w:rsid w:val="00802508"/>
    <w:rsid w:val="00822961"/>
    <w:rsid w:val="00834FD2"/>
    <w:rsid w:val="00845981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3A9648"/>
  <w15:docId w15:val="{7AF12D5C-0CE7-4C50-9F8B-56BE628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2367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67</cp:revision>
  <cp:lastPrinted>2023-01-17T07:44:00Z</cp:lastPrinted>
  <dcterms:created xsi:type="dcterms:W3CDTF">2011-07-06T12:43:00Z</dcterms:created>
  <dcterms:modified xsi:type="dcterms:W3CDTF">2023-01-17T07:45:00Z</dcterms:modified>
</cp:coreProperties>
</file>